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A5" w:rsidRPr="00E93FE8" w:rsidRDefault="0051354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 о проведении</w:t>
      </w:r>
    </w:p>
    <w:p w:rsidR="00506EA5" w:rsidRPr="00E93FE8" w:rsidRDefault="007C034F" w:rsidP="00E93FE8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E93F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</w:t>
      </w:r>
      <w:proofErr w:type="gramEnd"/>
      <w:r w:rsidR="00E96D5D" w:rsidRPr="00E93F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I</w:t>
      </w:r>
      <w:r w:rsidR="00E96D5D" w:rsidRPr="00E93F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="00C87514" w:rsidRPr="00E93F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городского фестиваля творчества детей с ограниченными возможностями здоровья «Солнце для всех»</w:t>
      </w:r>
      <w:r w:rsidR="00E93F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651E65" w:rsidRDefault="00651E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1E65" w:rsidRPr="00651E65" w:rsidRDefault="00651E65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65">
        <w:rPr>
          <w:rFonts w:ascii="Times New Roman" w:eastAsia="Times New Roman" w:hAnsi="Times New Roman" w:cs="Times New Roman"/>
          <w:sz w:val="28"/>
          <w:szCs w:val="28"/>
        </w:rPr>
        <w:t xml:space="preserve">19 февраля 2014 года в образовательном пространстве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</w:t>
      </w:r>
      <w:r w:rsidRPr="00651E65">
        <w:rPr>
          <w:rFonts w:ascii="Times New Roman" w:eastAsia="Times New Roman" w:hAnsi="Times New Roman" w:cs="Times New Roman"/>
          <w:sz w:val="28"/>
          <w:szCs w:val="28"/>
        </w:rPr>
        <w:t xml:space="preserve">стартовал </w:t>
      </w:r>
      <w:r w:rsidRPr="00651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фестиваль творчества детей с ограниченными возможностями здоровья «Солнце для всех»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51E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651E65" w:rsidRPr="00941896" w:rsidRDefault="00651E65" w:rsidP="009418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41896">
        <w:rPr>
          <w:sz w:val="24"/>
          <w:szCs w:val="24"/>
        </w:rPr>
        <w:t xml:space="preserve"> </w:t>
      </w:r>
      <w:r w:rsidRPr="00941896">
        <w:rPr>
          <w:rStyle w:val="FontStyle17"/>
          <w:rFonts w:eastAsia="Times New Roman"/>
          <w:b/>
          <w:sz w:val="24"/>
          <w:szCs w:val="24"/>
          <w:u w:val="single"/>
          <w:lang w:eastAsia="ar-SA"/>
        </w:rPr>
        <w:t>Общая информация</w:t>
      </w:r>
      <w:r w:rsidRPr="00941896">
        <w:rPr>
          <w:sz w:val="24"/>
          <w:szCs w:val="24"/>
        </w:rPr>
        <w:t xml:space="preserve">      </w:t>
      </w:r>
    </w:p>
    <w:p w:rsidR="00651E65" w:rsidRPr="00651E65" w:rsidRDefault="00941896" w:rsidP="00941896">
      <w:pPr>
        <w:pStyle w:val="Style6"/>
        <w:widowControl/>
        <w:tabs>
          <w:tab w:val="left" w:pos="1157"/>
        </w:tabs>
        <w:spacing w:line="240" w:lineRule="auto"/>
        <w:ind w:firstLine="0"/>
        <w:rPr>
          <w:rStyle w:val="FontStyle17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1E65" w:rsidRPr="00C82BAE">
        <w:rPr>
          <w:sz w:val="28"/>
          <w:szCs w:val="28"/>
        </w:rPr>
        <w:t xml:space="preserve"> Городской детский фестиваль творчества </w:t>
      </w:r>
      <w:r w:rsidR="00651E65" w:rsidRPr="00C82BAE">
        <w:rPr>
          <w:rStyle w:val="FontStyle17"/>
          <w:sz w:val="28"/>
          <w:szCs w:val="28"/>
        </w:rPr>
        <w:t xml:space="preserve">детей с ограниченными возможностями здоровья «Солнце для всех» </w:t>
      </w:r>
      <w:r w:rsidR="00651E65" w:rsidRPr="00C82BAE">
        <w:rPr>
          <w:sz w:val="28"/>
          <w:szCs w:val="28"/>
        </w:rPr>
        <w:t xml:space="preserve">является механизмом по созданию условий для </w:t>
      </w:r>
      <w:r w:rsidR="00651E65" w:rsidRPr="00C82BAE">
        <w:rPr>
          <w:rStyle w:val="FontStyle17"/>
          <w:sz w:val="28"/>
          <w:szCs w:val="28"/>
        </w:rPr>
        <w:t xml:space="preserve"> активного  участия в культурной жизни общества детей с ограниченными возможностями здоровья, их успешной социализации и интеграции в обществе средствами искусства.</w:t>
      </w:r>
    </w:p>
    <w:p w:rsidR="00651E65" w:rsidRPr="00941896" w:rsidRDefault="00651E65" w:rsidP="00941896">
      <w:pPr>
        <w:spacing w:after="0" w:line="240" w:lineRule="auto"/>
        <w:jc w:val="both"/>
        <w:rPr>
          <w:rStyle w:val="FontStyle17"/>
          <w:rFonts w:eastAsia="Times New Roman"/>
          <w:b/>
          <w:sz w:val="24"/>
          <w:szCs w:val="24"/>
          <w:u w:val="single"/>
          <w:lang w:eastAsia="ar-SA"/>
        </w:rPr>
      </w:pPr>
      <w:r w:rsidRPr="00941896">
        <w:rPr>
          <w:rStyle w:val="FontStyle17"/>
          <w:rFonts w:eastAsia="Times New Roman"/>
          <w:b/>
          <w:sz w:val="24"/>
          <w:szCs w:val="24"/>
          <w:u w:val="single"/>
          <w:lang w:eastAsia="ar-SA"/>
        </w:rPr>
        <w:t>Цель Фестиваля</w:t>
      </w:r>
    </w:p>
    <w:p w:rsidR="00651E65" w:rsidRPr="00C82BAE" w:rsidRDefault="00651E65" w:rsidP="00941896">
      <w:pPr>
        <w:pStyle w:val="Style8"/>
        <w:widowControl/>
        <w:spacing w:line="240" w:lineRule="auto"/>
        <w:ind w:firstLine="0"/>
        <w:rPr>
          <w:rStyle w:val="FontStyle17"/>
          <w:sz w:val="28"/>
          <w:szCs w:val="28"/>
        </w:rPr>
      </w:pPr>
      <w:r w:rsidRPr="00C82BAE">
        <w:rPr>
          <w:rStyle w:val="FontStyle17"/>
          <w:sz w:val="28"/>
          <w:szCs w:val="28"/>
        </w:rPr>
        <w:t xml:space="preserve">        Стимулирование развития творческой деятельности детей с ограниченными возможностями здоровья как средства их реабилитации, социальной адаптации через приобщение к культурным ценностям и создание для них равных возможностей.</w:t>
      </w:r>
    </w:p>
    <w:p w:rsidR="00651E65" w:rsidRPr="00651E65" w:rsidRDefault="00651E65" w:rsidP="00941896">
      <w:pPr>
        <w:pStyle w:val="Style6"/>
        <w:widowControl/>
        <w:tabs>
          <w:tab w:val="left" w:pos="1157"/>
        </w:tabs>
        <w:spacing w:line="240" w:lineRule="auto"/>
        <w:ind w:firstLine="0"/>
        <w:rPr>
          <w:rStyle w:val="FontStyle17"/>
          <w:sz w:val="28"/>
          <w:szCs w:val="28"/>
        </w:rPr>
      </w:pPr>
      <w:r w:rsidRPr="00651E65">
        <w:rPr>
          <w:rStyle w:val="FontStyle17"/>
          <w:sz w:val="28"/>
          <w:szCs w:val="28"/>
        </w:rPr>
        <w:t xml:space="preserve">         Одной из задач общества является п</w:t>
      </w:r>
      <w:r w:rsidRPr="00C82BAE">
        <w:rPr>
          <w:rStyle w:val="FontStyle17"/>
          <w:sz w:val="28"/>
          <w:szCs w:val="28"/>
        </w:rPr>
        <w:t>ривлечение внимания общественности, спонсоров к решению проблем социально-культурной адаптации и интеграции в обществе детей с ограни</w:t>
      </w:r>
      <w:r>
        <w:rPr>
          <w:rStyle w:val="FontStyle17"/>
          <w:sz w:val="28"/>
          <w:szCs w:val="28"/>
        </w:rPr>
        <w:t>ченными возможностями здоровья.</w:t>
      </w:r>
    </w:p>
    <w:p w:rsidR="00651E65" w:rsidRPr="00941896" w:rsidRDefault="00651E65" w:rsidP="009418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17"/>
          <w:rFonts w:eastAsia="Times New Roman"/>
          <w:b/>
          <w:sz w:val="24"/>
          <w:szCs w:val="24"/>
          <w:u w:val="single"/>
          <w:lang w:eastAsia="ar-SA"/>
        </w:rPr>
      </w:pPr>
      <w:r w:rsidRPr="00941896">
        <w:rPr>
          <w:rStyle w:val="FontStyle17"/>
          <w:rFonts w:eastAsia="Times New Roman"/>
          <w:b/>
          <w:sz w:val="24"/>
          <w:szCs w:val="24"/>
          <w:u w:val="single"/>
          <w:lang w:eastAsia="ar-SA"/>
        </w:rPr>
        <w:t>История развития фестиваля</w:t>
      </w:r>
    </w:p>
    <w:p w:rsidR="00651E65" w:rsidRPr="00651E65" w:rsidRDefault="00651E65" w:rsidP="009418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7"/>
          <w:rFonts w:eastAsia="Times New Roman"/>
          <w:sz w:val="28"/>
          <w:szCs w:val="28"/>
          <w:lang w:eastAsia="ar-SA"/>
        </w:rPr>
      </w:pPr>
      <w:r w:rsidRPr="00651E65">
        <w:rPr>
          <w:rStyle w:val="FontStyle17"/>
          <w:rFonts w:eastAsia="Times New Roman"/>
          <w:sz w:val="28"/>
          <w:szCs w:val="28"/>
          <w:lang w:eastAsia="ar-SA"/>
        </w:rPr>
        <w:t xml:space="preserve">В  2001 году в культурно-образовательном пространстве города произошло значительное  событие – стартовал </w:t>
      </w:r>
      <w:r w:rsidRPr="00941896">
        <w:rPr>
          <w:rStyle w:val="FontStyle17"/>
          <w:rFonts w:eastAsia="Times New Roman"/>
          <w:i/>
          <w:sz w:val="28"/>
          <w:szCs w:val="28"/>
          <w:lang w:eastAsia="ar-SA"/>
        </w:rPr>
        <w:t>I городской фестиваль</w:t>
      </w:r>
      <w:r w:rsidRPr="00651E65">
        <w:rPr>
          <w:rStyle w:val="FontStyle17"/>
          <w:rFonts w:eastAsia="Times New Roman"/>
          <w:sz w:val="28"/>
          <w:szCs w:val="28"/>
          <w:lang w:eastAsia="ar-SA"/>
        </w:rPr>
        <w:t xml:space="preserve"> творчества детей с ограниченными возможностями здоровья «Солнце для всех», в котором приняли участие </w:t>
      </w:r>
      <w:r w:rsidRPr="00651E65">
        <w:rPr>
          <w:rStyle w:val="FontStyle17"/>
          <w:rFonts w:eastAsia="Times New Roman"/>
          <w:b/>
          <w:sz w:val="28"/>
          <w:szCs w:val="28"/>
          <w:lang w:eastAsia="ar-SA"/>
        </w:rPr>
        <w:t>90</w:t>
      </w:r>
      <w:r w:rsidRPr="00651E65">
        <w:rPr>
          <w:rStyle w:val="FontStyle17"/>
          <w:rFonts w:eastAsia="Times New Roman"/>
          <w:sz w:val="28"/>
          <w:szCs w:val="28"/>
          <w:lang w:eastAsia="ar-SA"/>
        </w:rPr>
        <w:t xml:space="preserve"> детей данной категории.   </w:t>
      </w:r>
    </w:p>
    <w:p w:rsidR="00651E65" w:rsidRPr="00651E65" w:rsidRDefault="00651E65" w:rsidP="009418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7"/>
          <w:rFonts w:eastAsia="Times New Roman"/>
          <w:sz w:val="28"/>
          <w:szCs w:val="28"/>
          <w:lang w:eastAsia="ar-SA"/>
        </w:rPr>
      </w:pPr>
      <w:r w:rsidRPr="00651E65">
        <w:rPr>
          <w:rStyle w:val="FontStyle17"/>
          <w:rFonts w:eastAsia="Times New Roman"/>
          <w:sz w:val="28"/>
          <w:szCs w:val="28"/>
          <w:lang w:eastAsia="ar-SA"/>
        </w:rPr>
        <w:t xml:space="preserve">Департамент образования Администрации города Сургута и муниципальное бюджетное образовательное учреждение дополнительного образования детей «Центр детского творчества» являются инициаторами и организаторами городского фестиваля детей с ограниченными возможностями «Солнце для всех» среди образовательных </w:t>
      </w:r>
      <w:r w:rsidR="00941896">
        <w:rPr>
          <w:rStyle w:val="FontStyle17"/>
          <w:rFonts w:eastAsia="Times New Roman"/>
          <w:sz w:val="28"/>
          <w:szCs w:val="28"/>
          <w:lang w:eastAsia="ar-SA"/>
        </w:rPr>
        <w:t>организаций города</w:t>
      </w:r>
      <w:r w:rsidRPr="00651E65">
        <w:rPr>
          <w:rStyle w:val="FontStyle17"/>
          <w:rFonts w:eastAsia="Times New Roman"/>
          <w:sz w:val="28"/>
          <w:szCs w:val="28"/>
          <w:lang w:eastAsia="ar-SA"/>
        </w:rPr>
        <w:t>, подведомственных департаменту образования.</w:t>
      </w:r>
    </w:p>
    <w:p w:rsidR="00506EA5" w:rsidRPr="00E93FE8" w:rsidRDefault="00651E65" w:rsidP="00941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65">
        <w:rPr>
          <w:rStyle w:val="FontStyle17"/>
          <w:rFonts w:eastAsia="Times New Roman"/>
          <w:sz w:val="28"/>
          <w:szCs w:val="28"/>
          <w:lang w:eastAsia="ar-SA"/>
        </w:rPr>
        <w:t xml:space="preserve">Ежегодно увеличивается численность участников Фестиваля, что свидетельствует о поддержке  и развитии творческих способностей детей с ограниченными возможностями здоровья, развитии адаптивных возможностей, повышении мастерства  детей данной категории. </w:t>
      </w:r>
    </w:p>
    <w:p w:rsidR="00506EA5" w:rsidRPr="00941896" w:rsidRDefault="00C87514" w:rsidP="00941896">
      <w:pPr>
        <w:spacing w:after="0" w:line="240" w:lineRule="auto"/>
        <w:jc w:val="both"/>
        <w:rPr>
          <w:rStyle w:val="FontStyle17"/>
          <w:b/>
          <w:sz w:val="24"/>
          <w:szCs w:val="24"/>
          <w:u w:val="single"/>
          <w:lang w:eastAsia="ar-SA"/>
        </w:rPr>
      </w:pPr>
      <w:r w:rsidRPr="00941896">
        <w:rPr>
          <w:rStyle w:val="FontStyle17"/>
          <w:b/>
          <w:sz w:val="24"/>
          <w:szCs w:val="24"/>
          <w:u w:val="single"/>
          <w:lang w:eastAsia="ar-SA"/>
        </w:rPr>
        <w:t>Участники Фестиваля</w:t>
      </w:r>
    </w:p>
    <w:p w:rsidR="00506EA5" w:rsidRPr="00E93FE8" w:rsidRDefault="00C87514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В фестивале принимают участие дети с ограниченными возможностями здоровья (дети - инвалиды), являющиеся обучающимися образовательных </w:t>
      </w:r>
      <w:r w:rsidR="0051354B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, подведомственных департаменту образования Администрации города, в возрасте от 6 до 18 лет, занимающиеся художественным творчеством в различных жанрах искусства, творческие коллективы, созданные на базе образовательных </w:t>
      </w:r>
      <w:r w:rsidR="0051354B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E93FE8">
        <w:rPr>
          <w:rFonts w:ascii="Times New Roman" w:eastAsia="Times New Roman" w:hAnsi="Times New Roman" w:cs="Times New Roman"/>
          <w:sz w:val="28"/>
          <w:szCs w:val="28"/>
        </w:rPr>
        <w:t>, а также семьи, имеющие детей с ограниченными возможностями здоровья (дети - инвалиды).</w:t>
      </w:r>
      <w:proofErr w:type="gramEnd"/>
    </w:p>
    <w:p w:rsidR="00941896" w:rsidRDefault="0051354B" w:rsidP="009418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506EA5" w:rsidRPr="00E93FE8" w:rsidRDefault="00941896" w:rsidP="009418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C87514" w:rsidRPr="00E9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фестивале </w:t>
      </w:r>
      <w:r w:rsidR="0051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этого года </w:t>
      </w:r>
      <w:r w:rsidR="00C87514" w:rsidRPr="00E9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приняли участие </w:t>
      </w:r>
      <w:r w:rsidR="00B76D24" w:rsidRPr="00E93F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38</w:t>
      </w:r>
      <w:r w:rsidR="00255D63" w:rsidRPr="00E93FE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5135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87514" w:rsidRPr="00E9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</w:t>
      </w:r>
      <w:r w:rsidR="0051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 из</w:t>
      </w:r>
      <w:r w:rsidR="00E9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93FE8" w:rsidRPr="00E93FE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36</w:t>
      </w:r>
      <w:r w:rsidR="00E93FE8" w:rsidRPr="00E93F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образовательных </w:t>
      </w:r>
      <w:r w:rsidR="00513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организаций в 8 номинациях:</w:t>
      </w:r>
    </w:p>
    <w:p w:rsidR="00506EA5" w:rsidRPr="00E93FE8" w:rsidRDefault="0051354B" w:rsidP="009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- «Во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>кальное 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F5301" w:rsidRPr="00E93FE8">
        <w:rPr>
          <w:rFonts w:ascii="Times New Roman" w:eastAsia="Times New Roman" w:hAnsi="Times New Roman" w:cs="Times New Roman"/>
          <w:sz w:val="28"/>
          <w:szCs w:val="28"/>
        </w:rPr>
        <w:t>26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человека</w:t>
      </w:r>
    </w:p>
    <w:p w:rsidR="0051354B" w:rsidRDefault="0051354B" w:rsidP="009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«Д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>екоративно-прикладное творчество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1387" w:rsidRPr="0051354B">
        <w:rPr>
          <w:rFonts w:ascii="Times New Roman" w:eastAsia="Times New Roman" w:hAnsi="Times New Roman" w:cs="Times New Roman"/>
          <w:sz w:val="28"/>
          <w:szCs w:val="28"/>
        </w:rPr>
        <w:t>190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506EA5" w:rsidRPr="0051354B" w:rsidRDefault="0051354B" w:rsidP="009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«И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зобразительное </w:t>
      </w:r>
      <w:r w:rsidR="0091208E" w:rsidRPr="0051354B">
        <w:rPr>
          <w:rFonts w:ascii="Times New Roman" w:eastAsia="Times New Roman" w:hAnsi="Times New Roman" w:cs="Times New Roman"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08E" w:rsidRPr="0051354B">
        <w:rPr>
          <w:rFonts w:ascii="Times New Roman" w:eastAsia="Times New Roman" w:hAnsi="Times New Roman" w:cs="Times New Roman"/>
          <w:sz w:val="28"/>
          <w:szCs w:val="28"/>
        </w:rPr>
        <w:t>82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91208E" w:rsidRPr="0051354B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06EA5" w:rsidRPr="00E93FE8" w:rsidRDefault="0051354B" w:rsidP="009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«Х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>ореографическое 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F5301" w:rsidRPr="00E93FE8">
        <w:rPr>
          <w:rFonts w:ascii="Times New Roman" w:eastAsia="Times New Roman" w:hAnsi="Times New Roman" w:cs="Times New Roman"/>
          <w:sz w:val="28"/>
          <w:szCs w:val="28"/>
        </w:rPr>
        <w:t>21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51354B" w:rsidRDefault="0051354B" w:rsidP="009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«Х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>удожественное слово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>22 человека</w:t>
      </w:r>
    </w:p>
    <w:p w:rsidR="00506EA5" w:rsidRPr="00E93FE8" w:rsidRDefault="0051354B" w:rsidP="00941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«И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>нструментальное исполнение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6F5301" w:rsidRPr="00E93FE8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>человек</w:t>
      </w:r>
    </w:p>
    <w:p w:rsidR="00506EA5" w:rsidRPr="00E93FE8" w:rsidRDefault="0051354B" w:rsidP="00941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«Т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>еатральное творчество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6F5301" w:rsidRPr="00E93FE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C87514" w:rsidRPr="00E93FE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</w:p>
    <w:p w:rsidR="00506EA5" w:rsidRPr="0051354B" w:rsidRDefault="0051354B" w:rsidP="0094189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>отворчество: я и моя семья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87514" w:rsidRPr="005135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D13DCC" w:rsidRPr="0051354B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651E65">
        <w:rPr>
          <w:rFonts w:ascii="Times New Roman" w:eastAsia="Times New Roman" w:hAnsi="Times New Roman" w:cs="Times New Roman"/>
          <w:sz w:val="28"/>
          <w:szCs w:val="28"/>
        </w:rPr>
        <w:t xml:space="preserve"> (13 семей)</w:t>
      </w:r>
    </w:p>
    <w:p w:rsidR="00E93FE8" w:rsidRDefault="00E93FE8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Лучшие конкурсные работы участников фестиваля в номинациях декоративно-прикладное творчество  и изобразительное творчество представлены на Выставке, которая </w:t>
      </w:r>
      <w:r w:rsidR="0051354B">
        <w:rPr>
          <w:rFonts w:ascii="Times New Roman" w:eastAsia="Times New Roman" w:hAnsi="Times New Roman" w:cs="Times New Roman"/>
          <w:sz w:val="28"/>
          <w:szCs w:val="28"/>
        </w:rPr>
        <w:t xml:space="preserve">будет </w:t>
      </w:r>
      <w:r w:rsidRPr="00E93FE8">
        <w:rPr>
          <w:rFonts w:ascii="Times New Roman" w:eastAsia="Times New Roman" w:hAnsi="Times New Roman" w:cs="Times New Roman"/>
          <w:sz w:val="28"/>
          <w:szCs w:val="28"/>
        </w:rPr>
        <w:t>экспонирован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 Центре детского творчества с </w:t>
      </w:r>
      <w:r w:rsidR="0051354B" w:rsidRPr="00651E6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51354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E93FE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15.03.2014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3FE8" w:rsidRPr="00E93FE8" w:rsidRDefault="00E93FE8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Декоративно-прикладное творчество представлено работами разных направлений и видов деятельности: это гильоширование, </w:t>
      </w:r>
      <w:proofErr w:type="spellStart"/>
      <w:r w:rsidRPr="00E93FE8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, вышивка, </w:t>
      </w:r>
      <w:proofErr w:type="spellStart"/>
      <w:r w:rsidRPr="00E93FE8">
        <w:rPr>
          <w:rFonts w:ascii="Times New Roman" w:eastAsia="Times New Roman" w:hAnsi="Times New Roman" w:cs="Times New Roman"/>
          <w:sz w:val="28"/>
          <w:szCs w:val="28"/>
        </w:rPr>
        <w:t>бумагопластика</w:t>
      </w:r>
      <w:proofErr w:type="spellEnd"/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,  роспись по стеклу, скульптура малых форм и др. </w:t>
      </w:r>
    </w:p>
    <w:p w:rsidR="00E93FE8" w:rsidRPr="0051354B" w:rsidRDefault="00E93FE8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FE8">
        <w:rPr>
          <w:rFonts w:ascii="Times New Roman" w:eastAsia="Times New Roman" w:hAnsi="Times New Roman" w:cs="Times New Roman"/>
          <w:sz w:val="28"/>
          <w:szCs w:val="28"/>
        </w:rPr>
        <w:t xml:space="preserve">Работы по изобразительному искусству представлены в жанрах живописи и  графики. </w:t>
      </w:r>
      <w:r>
        <w:rPr>
          <w:rFonts w:ascii="Times New Roman" w:eastAsia="Times New Roman" w:hAnsi="Times New Roman" w:cs="Times New Roman"/>
          <w:sz w:val="28"/>
          <w:szCs w:val="28"/>
        </w:rPr>
        <w:t>В номинации «</w:t>
      </w:r>
      <w:r w:rsidRPr="0051354B">
        <w:rPr>
          <w:rFonts w:ascii="Times New Roman" w:eastAsia="Times New Roman" w:hAnsi="Times New Roman" w:cs="Times New Roman"/>
          <w:sz w:val="28"/>
          <w:szCs w:val="28"/>
        </w:rPr>
        <w:t xml:space="preserve">Сотворчество: я и моя семья» </w:t>
      </w:r>
      <w:r w:rsidR="0051354B" w:rsidRPr="0051354B">
        <w:rPr>
          <w:rFonts w:ascii="Times New Roman" w:eastAsia="Times New Roman" w:hAnsi="Times New Roman" w:cs="Times New Roman"/>
          <w:sz w:val="28"/>
          <w:szCs w:val="28"/>
        </w:rPr>
        <w:t xml:space="preserve">в этом году </w:t>
      </w:r>
      <w:r w:rsidRPr="0051354B">
        <w:rPr>
          <w:rFonts w:ascii="Times New Roman" w:eastAsia="Times New Roman" w:hAnsi="Times New Roman" w:cs="Times New Roman"/>
          <w:sz w:val="28"/>
          <w:szCs w:val="28"/>
        </w:rPr>
        <w:t>приняли участие</w:t>
      </w:r>
      <w:r w:rsidR="00941896">
        <w:rPr>
          <w:rFonts w:ascii="Times New Roman" w:eastAsia="Times New Roman" w:hAnsi="Times New Roman" w:cs="Times New Roman"/>
          <w:sz w:val="28"/>
          <w:szCs w:val="28"/>
        </w:rPr>
        <w:t xml:space="preserve">  13</w:t>
      </w:r>
      <w:r w:rsidRPr="005135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54B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Pr="005135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1896" w:rsidRDefault="00941896" w:rsidP="009418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896">
        <w:rPr>
          <w:rFonts w:ascii="Times New Roman" w:eastAsia="Times New Roman" w:hAnsi="Times New Roman" w:cs="Times New Roman"/>
          <w:sz w:val="28"/>
          <w:szCs w:val="28"/>
        </w:rPr>
        <w:t>Фестиваль «Солнце для всех» открыт для всех ребят любого возраста. Все участники Фестиваля награждаются дипломами и подарками  без определения призовых мест.</w:t>
      </w:r>
    </w:p>
    <w:p w:rsidR="00941896" w:rsidRPr="00937B1A" w:rsidRDefault="0051354B" w:rsidP="00937B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E65">
        <w:rPr>
          <w:rFonts w:ascii="Times New Roman" w:eastAsia="Times New Roman" w:hAnsi="Times New Roman" w:cs="Times New Roman"/>
          <w:sz w:val="28"/>
          <w:szCs w:val="28"/>
        </w:rPr>
        <w:t xml:space="preserve">Гала-концерт фестиваля творчества детей с ограниченными возможностями здоровья «Солнце для всех»  состоится </w:t>
      </w:r>
      <w:r w:rsidRPr="00941896">
        <w:rPr>
          <w:rFonts w:ascii="Times New Roman" w:eastAsia="Times New Roman" w:hAnsi="Times New Roman" w:cs="Times New Roman"/>
          <w:b/>
          <w:sz w:val="28"/>
          <w:szCs w:val="28"/>
        </w:rPr>
        <w:t>12 марта 2014 года</w:t>
      </w:r>
      <w:r w:rsidRPr="00651E65">
        <w:rPr>
          <w:rFonts w:ascii="Times New Roman" w:eastAsia="Times New Roman" w:hAnsi="Times New Roman" w:cs="Times New Roman"/>
          <w:sz w:val="28"/>
          <w:szCs w:val="28"/>
        </w:rPr>
        <w:t xml:space="preserve"> в концертном зале Городского культурного центра (ул. </w:t>
      </w:r>
      <w:proofErr w:type="gramStart"/>
      <w:r w:rsidRPr="00651E65">
        <w:rPr>
          <w:rFonts w:ascii="Times New Roman" w:eastAsia="Times New Roman" w:hAnsi="Times New Roman" w:cs="Times New Roman"/>
          <w:sz w:val="28"/>
          <w:szCs w:val="28"/>
        </w:rPr>
        <w:t>Сибирская</w:t>
      </w:r>
      <w:proofErr w:type="gramEnd"/>
      <w:r w:rsidRPr="00651E65">
        <w:rPr>
          <w:rFonts w:ascii="Times New Roman" w:eastAsia="Times New Roman" w:hAnsi="Times New Roman" w:cs="Times New Roman"/>
          <w:sz w:val="28"/>
          <w:szCs w:val="28"/>
        </w:rPr>
        <w:t>, 2) в 15.00ч.</w:t>
      </w:r>
      <w:r w:rsidR="00651E65" w:rsidRPr="00651E65">
        <w:rPr>
          <w:rFonts w:ascii="Times New Roman" w:eastAsia="Times New Roman" w:hAnsi="Times New Roman" w:cs="Times New Roman"/>
          <w:sz w:val="28"/>
          <w:szCs w:val="28"/>
        </w:rPr>
        <w:t>, на котором состоится награждение участников фестиваля и будут представлены лучшие творческие номера.</w:t>
      </w:r>
    </w:p>
    <w:p w:rsidR="00506EA5" w:rsidRDefault="00506EA5" w:rsidP="00C87514">
      <w:pPr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506EA5" w:rsidSect="00941896">
      <w:pgSz w:w="11906" w:h="16838"/>
      <w:pgMar w:top="993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506EA5"/>
    <w:rsid w:val="000C7E5F"/>
    <w:rsid w:val="001363DF"/>
    <w:rsid w:val="00201387"/>
    <w:rsid w:val="00255D63"/>
    <w:rsid w:val="00297F93"/>
    <w:rsid w:val="003630CA"/>
    <w:rsid w:val="00506EA5"/>
    <w:rsid w:val="0051354B"/>
    <w:rsid w:val="00532EFC"/>
    <w:rsid w:val="005B414F"/>
    <w:rsid w:val="00651E65"/>
    <w:rsid w:val="006F5301"/>
    <w:rsid w:val="007C034F"/>
    <w:rsid w:val="0091208E"/>
    <w:rsid w:val="00937B1A"/>
    <w:rsid w:val="00941896"/>
    <w:rsid w:val="00A74556"/>
    <w:rsid w:val="00B76D24"/>
    <w:rsid w:val="00BF79F8"/>
    <w:rsid w:val="00C202F6"/>
    <w:rsid w:val="00C87514"/>
    <w:rsid w:val="00CD771D"/>
    <w:rsid w:val="00D13DCC"/>
    <w:rsid w:val="00D14D26"/>
    <w:rsid w:val="00D37B50"/>
    <w:rsid w:val="00E46E7B"/>
    <w:rsid w:val="00E93FE8"/>
    <w:rsid w:val="00E96D5D"/>
    <w:rsid w:val="00EC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651E6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651E65"/>
    <w:pPr>
      <w:widowControl w:val="0"/>
      <w:suppressAutoHyphens/>
      <w:autoSpaceDE w:val="0"/>
      <w:spacing w:after="0" w:line="317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8">
    <w:name w:val="Style8"/>
    <w:basedOn w:val="a"/>
    <w:rsid w:val="00651E65"/>
    <w:pPr>
      <w:widowControl w:val="0"/>
      <w:suppressAutoHyphens/>
      <w:autoSpaceDE w:val="0"/>
      <w:spacing w:after="0" w:line="319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2014-03-05T05:52:00Z</cp:lastPrinted>
  <dcterms:created xsi:type="dcterms:W3CDTF">2014-03-07T10:57:00Z</dcterms:created>
  <dcterms:modified xsi:type="dcterms:W3CDTF">2014-03-07T10:57:00Z</dcterms:modified>
</cp:coreProperties>
</file>